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3E69F4" w:rsidP="00D23B57">
      <w:pPr>
        <w:rPr>
          <w:rFonts w:ascii="Open Sans" w:hAnsi="Open Sans" w:cs="Open Sans"/>
          <w:b/>
          <w:sz w:val="28"/>
          <w:szCs w:val="28"/>
          <w:lang w:eastAsia="en-US"/>
        </w:rPr>
      </w:pPr>
      <w:r>
        <w:rPr>
          <w:rFonts w:ascii="Open Sans" w:hAnsi="Open Sans" w:cs="Open Sans"/>
          <w:b/>
          <w:sz w:val="28"/>
          <w:szCs w:val="28"/>
          <w:lang w:eastAsia="en-US"/>
        </w:rPr>
        <w:t xml:space="preserve">Wirtschaftsmagazin Capital kürt die </w:t>
      </w:r>
      <w:r w:rsidR="004707F9">
        <w:rPr>
          <w:rFonts w:ascii="Open Sans" w:hAnsi="Open Sans" w:cs="Open Sans"/>
          <w:b/>
          <w:sz w:val="28"/>
          <w:szCs w:val="28"/>
          <w:lang w:eastAsia="en-US"/>
        </w:rPr>
        <w:t>Ostfriesland Tourismus zu einem der innovativsten Unternehmen Deutschlands</w:t>
      </w:r>
    </w:p>
    <w:p w:rsidR="00B4175B" w:rsidRPr="00C65D33" w:rsidRDefault="00B4175B" w:rsidP="00D23B57">
      <w:pPr>
        <w:rPr>
          <w:rFonts w:ascii="Open Sans" w:hAnsi="Open Sans" w:cs="Open Sans"/>
          <w:b/>
          <w:sz w:val="21"/>
          <w:szCs w:val="21"/>
          <w:lang w:eastAsia="en-US"/>
        </w:rPr>
      </w:pPr>
    </w:p>
    <w:p w:rsidR="00032D65" w:rsidRDefault="00FA72BA" w:rsidP="00032D65">
      <w:pPr>
        <w:rPr>
          <w:rFonts w:ascii="Open Sans" w:hAnsi="Open Sans" w:cs="Open Sans"/>
          <w:sz w:val="21"/>
          <w:szCs w:val="21"/>
          <w:lang w:eastAsia="en-US"/>
        </w:rPr>
      </w:pPr>
      <w:r w:rsidRPr="00C65D33">
        <w:rPr>
          <w:rFonts w:ascii="Open Sans" w:hAnsi="Open Sans" w:cs="Open Sans"/>
          <w:b/>
          <w:sz w:val="21"/>
          <w:szCs w:val="21"/>
          <w:lang w:eastAsia="en-US"/>
        </w:rPr>
        <w:t>Leer</w:t>
      </w:r>
      <w:r w:rsidR="001C10BA">
        <w:rPr>
          <w:rFonts w:ascii="Open Sans" w:hAnsi="Open Sans" w:cs="Open Sans"/>
          <w:b/>
          <w:sz w:val="21"/>
          <w:szCs w:val="21"/>
          <w:lang w:eastAsia="en-US"/>
        </w:rPr>
        <w:t>/Hamburg</w:t>
      </w:r>
      <w:r w:rsidRPr="00C65D33">
        <w:rPr>
          <w:rFonts w:ascii="Open Sans" w:hAnsi="Open Sans" w:cs="Open Sans"/>
          <w:b/>
          <w:sz w:val="21"/>
          <w:szCs w:val="21"/>
          <w:lang w:eastAsia="en-US"/>
        </w:rPr>
        <w:t xml:space="preserve">, </w:t>
      </w:r>
      <w:r w:rsidR="004707F9">
        <w:rPr>
          <w:rFonts w:ascii="Open Sans" w:hAnsi="Open Sans" w:cs="Open Sans"/>
          <w:b/>
          <w:sz w:val="21"/>
          <w:szCs w:val="21"/>
          <w:lang w:eastAsia="en-US"/>
        </w:rPr>
        <w:t>26</w:t>
      </w:r>
      <w:r w:rsidR="00C65D33" w:rsidRPr="00C65D33">
        <w:rPr>
          <w:rFonts w:ascii="Open Sans" w:hAnsi="Open Sans" w:cs="Open Sans"/>
          <w:b/>
          <w:sz w:val="21"/>
          <w:szCs w:val="21"/>
          <w:lang w:eastAsia="en-US"/>
        </w:rPr>
        <w:t xml:space="preserve">. Februar </w:t>
      </w:r>
      <w:r w:rsidR="002971FC" w:rsidRPr="00C65D33">
        <w:rPr>
          <w:rFonts w:ascii="Open Sans" w:hAnsi="Open Sans" w:cs="Open Sans"/>
          <w:b/>
          <w:sz w:val="21"/>
          <w:szCs w:val="21"/>
          <w:lang w:eastAsia="en-US"/>
        </w:rPr>
        <w:t>20</w:t>
      </w:r>
      <w:r w:rsidR="00CA3D61" w:rsidRPr="00C65D33">
        <w:rPr>
          <w:rFonts w:ascii="Open Sans" w:hAnsi="Open Sans" w:cs="Open Sans"/>
          <w:b/>
          <w:sz w:val="21"/>
          <w:szCs w:val="21"/>
          <w:lang w:eastAsia="en-US"/>
        </w:rPr>
        <w:t>20</w:t>
      </w:r>
      <w:r w:rsidR="002971FC" w:rsidRPr="00C65D33">
        <w:rPr>
          <w:rFonts w:ascii="Open Sans" w:hAnsi="Open Sans" w:cs="Open Sans"/>
          <w:b/>
          <w:sz w:val="21"/>
          <w:szCs w:val="21"/>
          <w:lang w:eastAsia="en-US"/>
        </w:rPr>
        <w:t xml:space="preserve"> </w:t>
      </w:r>
      <w:r w:rsidR="004707F9">
        <w:rPr>
          <w:rFonts w:ascii="Open Sans" w:hAnsi="Open Sans" w:cs="Open Sans"/>
          <w:sz w:val="21"/>
          <w:szCs w:val="21"/>
          <w:lang w:eastAsia="en-US"/>
        </w:rPr>
        <w:t>Aus über 1.700 Kandidaten hat das Wirtschaftsmagazin</w:t>
      </w:r>
      <w:r w:rsidR="00EB652F">
        <w:rPr>
          <w:rFonts w:ascii="Open Sans" w:hAnsi="Open Sans" w:cs="Open Sans"/>
          <w:sz w:val="21"/>
          <w:szCs w:val="21"/>
          <w:lang w:eastAsia="en-US"/>
        </w:rPr>
        <w:t xml:space="preserve"> </w:t>
      </w:r>
      <w:r w:rsidR="004707F9">
        <w:rPr>
          <w:rFonts w:ascii="Open Sans" w:hAnsi="Open Sans" w:cs="Open Sans"/>
          <w:sz w:val="21"/>
          <w:szCs w:val="21"/>
          <w:lang w:eastAsia="en-US"/>
        </w:rPr>
        <w:t xml:space="preserve">Capital die Ostfriesland Tourismus GmbH </w:t>
      </w:r>
      <w:r w:rsidR="00BB0406">
        <w:rPr>
          <w:rFonts w:ascii="Open Sans" w:hAnsi="Open Sans" w:cs="Open Sans"/>
          <w:sz w:val="21"/>
          <w:szCs w:val="21"/>
          <w:lang w:eastAsia="en-US"/>
        </w:rPr>
        <w:t xml:space="preserve">(OTG) </w:t>
      </w:r>
      <w:r w:rsidR="004707F9">
        <w:rPr>
          <w:rFonts w:ascii="Open Sans" w:hAnsi="Open Sans" w:cs="Open Sans"/>
          <w:sz w:val="21"/>
          <w:szCs w:val="21"/>
          <w:lang w:eastAsia="en-US"/>
        </w:rPr>
        <w:t xml:space="preserve">zu einem der innovativsten </w:t>
      </w:r>
      <w:r w:rsidR="003E69F4">
        <w:rPr>
          <w:rFonts w:ascii="Open Sans" w:hAnsi="Open Sans" w:cs="Open Sans"/>
          <w:sz w:val="21"/>
          <w:szCs w:val="21"/>
          <w:lang w:eastAsia="en-US"/>
        </w:rPr>
        <w:t xml:space="preserve">Unternehmen Deutschlands 2020 ernannt. </w:t>
      </w:r>
      <w:r w:rsidR="00032D65">
        <w:rPr>
          <w:rFonts w:ascii="Open Sans" w:hAnsi="Open Sans" w:cs="Open Sans"/>
          <w:sz w:val="21"/>
          <w:szCs w:val="21"/>
          <w:lang w:eastAsia="en-US"/>
        </w:rPr>
        <w:t xml:space="preserve">Insgesamt wurden 442 Unternehmen aus 20 Branchen </w:t>
      </w:r>
      <w:r w:rsidR="00BB0406">
        <w:rPr>
          <w:rFonts w:ascii="Open Sans" w:hAnsi="Open Sans" w:cs="Open Sans"/>
          <w:sz w:val="21"/>
          <w:szCs w:val="21"/>
          <w:lang w:eastAsia="en-US"/>
        </w:rPr>
        <w:t>ausgezeichnet. Die OTG konnte sich dabei zusammen</w:t>
      </w:r>
      <w:r w:rsidR="00293FF6">
        <w:rPr>
          <w:rFonts w:ascii="Open Sans" w:hAnsi="Open Sans" w:cs="Open Sans"/>
          <w:sz w:val="21"/>
          <w:szCs w:val="21"/>
          <w:lang w:eastAsia="en-US"/>
        </w:rPr>
        <w:t xml:space="preserve"> mit 15 weiteren Unternehmen</w:t>
      </w:r>
      <w:r w:rsidR="00BB0406">
        <w:rPr>
          <w:rFonts w:ascii="Open Sans" w:hAnsi="Open Sans" w:cs="Open Sans"/>
          <w:sz w:val="21"/>
          <w:szCs w:val="21"/>
          <w:lang w:eastAsia="en-US"/>
        </w:rPr>
        <w:t xml:space="preserve"> in der Kategorie „Gastronomie, Tourismus &amp; Freizeit“ durchsetzen. </w:t>
      </w:r>
      <w:r w:rsidR="00293FF6">
        <w:rPr>
          <w:rFonts w:ascii="Open Sans" w:hAnsi="Open Sans" w:cs="Open Sans"/>
          <w:sz w:val="21"/>
          <w:szCs w:val="21"/>
          <w:lang w:eastAsia="en-US"/>
        </w:rPr>
        <w:t>Basis für die Auszeichnung bildeten Bewertungen von über 3.000 Branchenexperten in Führungspositionen mit mindestens sechs Jahren Berufserfahrung, die innovative Unternehmen innerhalb ihrer Branche erhoben haben. Ausgewählt wurden Unternehmen, die durch intelligente Produkte und Dienstleistungen, fortschrittliche Prozesse oder eine innovationsfreundliche Unternehmenskultur hervorstachen. Eine Vorauswahl der Unternehmen fand anhand der Auswertung verschiedenster Wettbewerbe statt.</w:t>
      </w:r>
      <w:r w:rsidR="00D336C5" w:rsidRPr="00D336C5">
        <w:rPr>
          <w:rFonts w:ascii="Open Sans" w:hAnsi="Open Sans" w:cs="Open Sans"/>
          <w:sz w:val="21"/>
          <w:szCs w:val="21"/>
          <w:lang w:eastAsia="en-US"/>
        </w:rPr>
        <w:t xml:space="preserve"> </w:t>
      </w:r>
      <w:r w:rsidR="00D336C5">
        <w:rPr>
          <w:rFonts w:ascii="Open Sans" w:hAnsi="Open Sans" w:cs="Open Sans"/>
          <w:sz w:val="21"/>
          <w:szCs w:val="21"/>
          <w:lang w:eastAsia="en-US"/>
        </w:rPr>
        <w:t>Neben OTG wurde auf der Ostfriesischen Halbinsel nur ein weiteres Unternehmen aus Rastede im Bereich „Internet, Medien und Kommunikation“ geehrt.</w:t>
      </w:r>
    </w:p>
    <w:p w:rsidR="00293FF6" w:rsidRPr="00C65D33" w:rsidRDefault="00293FF6" w:rsidP="00032D65">
      <w:pPr>
        <w:rPr>
          <w:rFonts w:ascii="Open Sans" w:hAnsi="Open Sans" w:cs="Open Sans"/>
          <w:sz w:val="21"/>
          <w:szCs w:val="21"/>
          <w:lang w:eastAsia="en-US"/>
        </w:rPr>
      </w:pPr>
    </w:p>
    <w:p w:rsidR="00032D65" w:rsidRPr="00516ECF" w:rsidRDefault="00032D65" w:rsidP="00032D65">
      <w:pPr>
        <w:rPr>
          <w:rFonts w:ascii="Open Sans" w:hAnsi="Open Sans" w:cs="Open Sans"/>
          <w:sz w:val="21"/>
          <w:szCs w:val="21"/>
          <w:lang w:eastAsia="en-US"/>
        </w:rPr>
      </w:pPr>
      <w:r>
        <w:rPr>
          <w:rFonts w:ascii="Open Sans" w:hAnsi="Open Sans" w:cs="Open Sans"/>
          <w:sz w:val="21"/>
          <w:szCs w:val="21"/>
          <w:lang w:eastAsia="en-US"/>
        </w:rPr>
        <w:t>„</w:t>
      </w:r>
      <w:r w:rsidR="00600865">
        <w:rPr>
          <w:rFonts w:ascii="Open Sans" w:hAnsi="Open Sans" w:cs="Open Sans"/>
          <w:sz w:val="21"/>
          <w:szCs w:val="21"/>
          <w:lang w:eastAsia="en-US"/>
        </w:rPr>
        <w:t xml:space="preserve">Unsere Aktivitäten der letzten Jahre stießen </w:t>
      </w:r>
      <w:r w:rsidR="00D336C5">
        <w:rPr>
          <w:rFonts w:ascii="Open Sans" w:hAnsi="Open Sans" w:cs="Open Sans"/>
          <w:sz w:val="21"/>
          <w:szCs w:val="21"/>
          <w:lang w:eastAsia="en-US"/>
        </w:rPr>
        <w:t>in der Tourismusfa</w:t>
      </w:r>
      <w:r w:rsidR="00600865">
        <w:rPr>
          <w:rFonts w:ascii="Open Sans" w:hAnsi="Open Sans" w:cs="Open Sans"/>
          <w:sz w:val="21"/>
          <w:szCs w:val="21"/>
          <w:lang w:eastAsia="en-US"/>
        </w:rPr>
        <w:t>chwelt und in den Medien auf sehr positives Echo. Nach dem</w:t>
      </w:r>
      <w:r w:rsidR="00293FF6">
        <w:rPr>
          <w:rFonts w:ascii="Open Sans" w:hAnsi="Open Sans" w:cs="Open Sans"/>
          <w:sz w:val="21"/>
          <w:szCs w:val="21"/>
          <w:lang w:eastAsia="en-US"/>
        </w:rPr>
        <w:t xml:space="preserve"> Deut</w:t>
      </w:r>
      <w:r w:rsidR="00600865">
        <w:rPr>
          <w:rFonts w:ascii="Open Sans" w:hAnsi="Open Sans" w:cs="Open Sans"/>
          <w:sz w:val="21"/>
          <w:szCs w:val="21"/>
          <w:lang w:eastAsia="en-US"/>
        </w:rPr>
        <w:t xml:space="preserve">schen Tourismuspreis 2017 </w:t>
      </w:r>
      <w:r w:rsidR="00293FF6">
        <w:rPr>
          <w:rFonts w:ascii="Open Sans" w:hAnsi="Open Sans" w:cs="Open Sans"/>
          <w:sz w:val="21"/>
          <w:szCs w:val="21"/>
          <w:lang w:eastAsia="en-US"/>
        </w:rPr>
        <w:t xml:space="preserve">für </w:t>
      </w:r>
      <w:r w:rsidR="00600865">
        <w:rPr>
          <w:rFonts w:ascii="Open Sans" w:hAnsi="Open Sans" w:cs="Open Sans"/>
          <w:sz w:val="21"/>
          <w:szCs w:val="21"/>
          <w:lang w:eastAsia="en-US"/>
        </w:rPr>
        <w:t>das Konzept der</w:t>
      </w:r>
      <w:r w:rsidR="00293FF6">
        <w:rPr>
          <w:rFonts w:ascii="Open Sans" w:hAnsi="Open Sans" w:cs="Open Sans"/>
          <w:sz w:val="21"/>
          <w:szCs w:val="21"/>
          <w:lang w:eastAsia="en-US"/>
        </w:rPr>
        <w:t xml:space="preserve"> agile</w:t>
      </w:r>
      <w:r w:rsidR="00600865">
        <w:rPr>
          <w:rFonts w:ascii="Open Sans" w:hAnsi="Open Sans" w:cs="Open Sans"/>
          <w:sz w:val="21"/>
          <w:szCs w:val="21"/>
          <w:lang w:eastAsia="en-US"/>
        </w:rPr>
        <w:t>n</w:t>
      </w:r>
      <w:r w:rsidR="00293FF6">
        <w:rPr>
          <w:rFonts w:ascii="Open Sans" w:hAnsi="Open Sans" w:cs="Open Sans"/>
          <w:sz w:val="21"/>
          <w:szCs w:val="21"/>
          <w:lang w:eastAsia="en-US"/>
        </w:rPr>
        <w:t xml:space="preserve"> Tourismusorganisation und </w:t>
      </w:r>
      <w:r w:rsidR="00600865">
        <w:rPr>
          <w:rFonts w:ascii="Open Sans" w:hAnsi="Open Sans" w:cs="Open Sans"/>
          <w:sz w:val="21"/>
          <w:szCs w:val="21"/>
          <w:lang w:eastAsia="en-US"/>
        </w:rPr>
        <w:t xml:space="preserve">der Nominierung für die PR-Report Awards mit der Kampagne rund um „Game of Thrones in Ostfriesland“ ist die Auszeichnung der Capital die nächste große Ehrung für die OTG. </w:t>
      </w:r>
      <w:r>
        <w:rPr>
          <w:rFonts w:ascii="Open Sans" w:hAnsi="Open Sans" w:cs="Open Sans"/>
          <w:sz w:val="21"/>
          <w:szCs w:val="21"/>
          <w:lang w:eastAsia="en-US"/>
        </w:rPr>
        <w:t xml:space="preserve">Dass wir </w:t>
      </w:r>
      <w:r w:rsidR="00600865">
        <w:rPr>
          <w:rFonts w:ascii="Open Sans" w:hAnsi="Open Sans" w:cs="Open Sans"/>
          <w:sz w:val="21"/>
          <w:szCs w:val="21"/>
          <w:lang w:eastAsia="en-US"/>
        </w:rPr>
        <w:t xml:space="preserve">als kleines Unternehmen mit acht Mitarbeitern </w:t>
      </w:r>
      <w:r>
        <w:rPr>
          <w:rFonts w:ascii="Open Sans" w:hAnsi="Open Sans" w:cs="Open Sans"/>
          <w:sz w:val="21"/>
          <w:szCs w:val="21"/>
          <w:lang w:eastAsia="en-US"/>
        </w:rPr>
        <w:t xml:space="preserve">in einem Atemzug mit großen </w:t>
      </w:r>
      <w:r w:rsidR="009701DE">
        <w:rPr>
          <w:rFonts w:ascii="Open Sans" w:hAnsi="Open Sans" w:cs="Open Sans"/>
          <w:sz w:val="21"/>
          <w:szCs w:val="21"/>
          <w:lang w:eastAsia="en-US"/>
        </w:rPr>
        <w:t>Innovationsu</w:t>
      </w:r>
      <w:r w:rsidR="00FF2EDF">
        <w:rPr>
          <w:rFonts w:ascii="Open Sans" w:hAnsi="Open Sans" w:cs="Open Sans"/>
          <w:sz w:val="21"/>
          <w:szCs w:val="21"/>
          <w:lang w:eastAsia="en-US"/>
        </w:rPr>
        <w:t>nternehmen</w:t>
      </w:r>
      <w:r>
        <w:rPr>
          <w:rFonts w:ascii="Open Sans" w:hAnsi="Open Sans" w:cs="Open Sans"/>
          <w:sz w:val="21"/>
          <w:szCs w:val="21"/>
          <w:lang w:eastAsia="en-US"/>
        </w:rPr>
        <w:t xml:space="preserve"> genannt werden, </w:t>
      </w:r>
      <w:r w:rsidR="00BB0406">
        <w:rPr>
          <w:rFonts w:ascii="Open Sans" w:hAnsi="Open Sans" w:cs="Open Sans"/>
          <w:sz w:val="21"/>
          <w:szCs w:val="21"/>
          <w:lang w:eastAsia="en-US"/>
        </w:rPr>
        <w:t>erfüllt uns mit großem Stolz</w:t>
      </w:r>
      <w:r>
        <w:rPr>
          <w:rFonts w:ascii="Open Sans" w:hAnsi="Open Sans" w:cs="Open Sans"/>
          <w:sz w:val="21"/>
          <w:szCs w:val="21"/>
          <w:lang w:eastAsia="en-US"/>
        </w:rPr>
        <w:t>,</w:t>
      </w:r>
      <w:r w:rsidRPr="00441C4A">
        <w:rPr>
          <w:rFonts w:ascii="Open Sans" w:hAnsi="Open Sans" w:cs="Open Sans"/>
          <w:sz w:val="21"/>
          <w:szCs w:val="21"/>
          <w:lang w:eastAsia="en-US"/>
        </w:rPr>
        <w:t>“</w:t>
      </w:r>
      <w:r>
        <w:rPr>
          <w:rFonts w:ascii="Open Sans" w:hAnsi="Open Sans" w:cs="Open Sans"/>
          <w:sz w:val="21"/>
          <w:szCs w:val="21"/>
          <w:lang w:eastAsia="en-US"/>
        </w:rPr>
        <w:t xml:space="preserve"> freut sich Imke Wemken, Geschäftsführerin der OTG.</w:t>
      </w:r>
    </w:p>
    <w:p w:rsidR="00C65D33" w:rsidRDefault="00C65D33" w:rsidP="00C65D33">
      <w:pPr>
        <w:rPr>
          <w:rFonts w:ascii="Open Sans" w:hAnsi="Open Sans" w:cs="Open Sans"/>
          <w:sz w:val="21"/>
          <w:szCs w:val="21"/>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2B302A">
        <w:rPr>
          <w:rFonts w:ascii="Open Sans" w:hAnsi="Open Sans" w:cs="Open Sans"/>
          <w:sz w:val="18"/>
          <w:szCs w:val="18"/>
        </w:rPr>
        <w:t>(</w:t>
      </w:r>
      <w:r w:rsidR="00E874DD">
        <w:rPr>
          <w:rFonts w:ascii="Open Sans" w:hAnsi="Open Sans" w:cs="Open Sans"/>
          <w:sz w:val="18"/>
          <w:szCs w:val="18"/>
        </w:rPr>
        <w:t>2.14</w:t>
      </w:r>
      <w:r w:rsidR="001C10BA">
        <w:rPr>
          <w:rFonts w:ascii="Open Sans" w:hAnsi="Open Sans" w:cs="Open Sans"/>
          <w:sz w:val="18"/>
          <w:szCs w:val="18"/>
        </w:rPr>
        <w:t>7</w:t>
      </w:r>
      <w:r w:rsidR="00D75859">
        <w:rPr>
          <w:rFonts w:ascii="Open Sans" w:hAnsi="Open Sans" w:cs="Open Sans"/>
          <w:sz w:val="18"/>
          <w:szCs w:val="18"/>
        </w:rPr>
        <w:t xml:space="preserve"> </w:t>
      </w:r>
      <w:r w:rsidRPr="002B302A">
        <w:rPr>
          <w:rFonts w:ascii="Open Sans" w:hAnsi="Open Sans" w:cs="Open Sans"/>
          <w:sz w:val="18"/>
          <w:szCs w:val="18"/>
        </w:rPr>
        <w:t>Zeichen inkl. Leerzeichen)</w:t>
      </w:r>
      <w:bookmarkStart w:id="0" w:name="_GoBack"/>
      <w:bookmarkEnd w:id="0"/>
    </w:p>
    <w:sectPr w:rsidR="000640C9" w:rsidRPr="002B302A" w:rsidSect="003841AA">
      <w:headerReference w:type="even" r:id="rId8"/>
      <w:headerReference w:type="default" r:id="rId9"/>
      <w:footerReference w:type="even" r:id="rId10"/>
      <w:footerReference w:type="default" r:id="rId11"/>
      <w:headerReference w:type="first" r:id="rId12"/>
      <w:footerReference w:type="first" r:id="rId13"/>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64" w:rsidRDefault="00EB4764" w:rsidP="008D2F10">
      <w:r>
        <w:separator/>
      </w:r>
    </w:p>
  </w:endnote>
  <w:endnote w:type="continuationSeparator" w:id="0">
    <w:p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7A" w:rsidRDefault="00EC34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4D" w:rsidRPr="00661DF7" w:rsidRDefault="001C10BA"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00EC347A">
      <w:rPr>
        <w:rFonts w:ascii="Open Sans" w:eastAsiaTheme="minorEastAsia" w:hAnsi="Open Sans" w:cs="Open Sans"/>
        <w:noProof/>
        <w:sz w:val="18"/>
        <w:szCs w:val="18"/>
      </w:rPr>
      <w:t>instagram.com/ostfriesland.travel</w:t>
    </w:r>
  </w:p>
  <w:p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EC347A">
      <w:rPr>
        <w:rFonts w:ascii="Open Sans" w:hAnsi="Open Sans" w:cs="Open Sans"/>
        <w:sz w:val="18"/>
        <w:szCs w:val="18"/>
      </w:rPr>
      <w:t>travel</w:t>
    </w:r>
  </w:p>
  <w:p w:rsidR="00B5084D" w:rsidRDefault="00B508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7A" w:rsidRDefault="00EC3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64" w:rsidRDefault="00EB4764" w:rsidP="008D2F10">
      <w:r>
        <w:separator/>
      </w:r>
    </w:p>
  </w:footnote>
  <w:footnote w:type="continuationSeparator" w:id="0">
    <w:p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7A" w:rsidRDefault="00EC34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7A" w:rsidRDefault="00EC34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FB08CD"/>
    <w:rsid w:val="000015BD"/>
    <w:rsid w:val="00025173"/>
    <w:rsid w:val="000263DE"/>
    <w:rsid w:val="00032271"/>
    <w:rsid w:val="00032D65"/>
    <w:rsid w:val="00035B05"/>
    <w:rsid w:val="000420E7"/>
    <w:rsid w:val="000479AB"/>
    <w:rsid w:val="0005336D"/>
    <w:rsid w:val="00060545"/>
    <w:rsid w:val="000640C9"/>
    <w:rsid w:val="0007527C"/>
    <w:rsid w:val="0008060A"/>
    <w:rsid w:val="00083A69"/>
    <w:rsid w:val="0008761F"/>
    <w:rsid w:val="000A4342"/>
    <w:rsid w:val="000B20FE"/>
    <w:rsid w:val="000B4939"/>
    <w:rsid w:val="000B718E"/>
    <w:rsid w:val="000D188C"/>
    <w:rsid w:val="000E04C7"/>
    <w:rsid w:val="000F3F49"/>
    <w:rsid w:val="000F74B1"/>
    <w:rsid w:val="001024E0"/>
    <w:rsid w:val="00104B30"/>
    <w:rsid w:val="001113B3"/>
    <w:rsid w:val="00113566"/>
    <w:rsid w:val="00115CB5"/>
    <w:rsid w:val="00135C9D"/>
    <w:rsid w:val="00137BBC"/>
    <w:rsid w:val="00142CAD"/>
    <w:rsid w:val="0014773C"/>
    <w:rsid w:val="00154A05"/>
    <w:rsid w:val="00156915"/>
    <w:rsid w:val="00167844"/>
    <w:rsid w:val="00184B3E"/>
    <w:rsid w:val="001A0AA5"/>
    <w:rsid w:val="001A260B"/>
    <w:rsid w:val="001A3AFF"/>
    <w:rsid w:val="001B2414"/>
    <w:rsid w:val="001B3EFD"/>
    <w:rsid w:val="001B7F8E"/>
    <w:rsid w:val="001C041C"/>
    <w:rsid w:val="001C10BA"/>
    <w:rsid w:val="001C4028"/>
    <w:rsid w:val="001C60EF"/>
    <w:rsid w:val="001C69B5"/>
    <w:rsid w:val="001F3B83"/>
    <w:rsid w:val="002109C0"/>
    <w:rsid w:val="00212C2B"/>
    <w:rsid w:val="00213A78"/>
    <w:rsid w:val="00215AD8"/>
    <w:rsid w:val="00240015"/>
    <w:rsid w:val="002517D1"/>
    <w:rsid w:val="0026550F"/>
    <w:rsid w:val="002725C5"/>
    <w:rsid w:val="002757E0"/>
    <w:rsid w:val="00276920"/>
    <w:rsid w:val="0028248F"/>
    <w:rsid w:val="00284C3F"/>
    <w:rsid w:val="00293FF6"/>
    <w:rsid w:val="002971FC"/>
    <w:rsid w:val="002973F8"/>
    <w:rsid w:val="002B1915"/>
    <w:rsid w:val="002B302A"/>
    <w:rsid w:val="002C520C"/>
    <w:rsid w:val="002E5037"/>
    <w:rsid w:val="002E7AAC"/>
    <w:rsid w:val="002E7B44"/>
    <w:rsid w:val="002F5BE3"/>
    <w:rsid w:val="00300E5F"/>
    <w:rsid w:val="0030193C"/>
    <w:rsid w:val="0030197C"/>
    <w:rsid w:val="003239DF"/>
    <w:rsid w:val="00324310"/>
    <w:rsid w:val="003243A5"/>
    <w:rsid w:val="0033163A"/>
    <w:rsid w:val="00341BF5"/>
    <w:rsid w:val="00361628"/>
    <w:rsid w:val="00363FB2"/>
    <w:rsid w:val="00371A80"/>
    <w:rsid w:val="00373264"/>
    <w:rsid w:val="00381944"/>
    <w:rsid w:val="00384006"/>
    <w:rsid w:val="003841AA"/>
    <w:rsid w:val="00392433"/>
    <w:rsid w:val="00393CD3"/>
    <w:rsid w:val="003A0FAB"/>
    <w:rsid w:val="003C039A"/>
    <w:rsid w:val="003D265B"/>
    <w:rsid w:val="003D6CA1"/>
    <w:rsid w:val="003E69F4"/>
    <w:rsid w:val="003E6CC3"/>
    <w:rsid w:val="003F61FA"/>
    <w:rsid w:val="004020D2"/>
    <w:rsid w:val="004238CA"/>
    <w:rsid w:val="00423AEE"/>
    <w:rsid w:val="0043051B"/>
    <w:rsid w:val="004505C0"/>
    <w:rsid w:val="00463582"/>
    <w:rsid w:val="004707F9"/>
    <w:rsid w:val="00477B1B"/>
    <w:rsid w:val="00484990"/>
    <w:rsid w:val="00487D74"/>
    <w:rsid w:val="004952BF"/>
    <w:rsid w:val="00496433"/>
    <w:rsid w:val="004A48DA"/>
    <w:rsid w:val="004C534E"/>
    <w:rsid w:val="004C5C1B"/>
    <w:rsid w:val="004D4E2A"/>
    <w:rsid w:val="004F040F"/>
    <w:rsid w:val="004F21CC"/>
    <w:rsid w:val="004F4DB7"/>
    <w:rsid w:val="00500377"/>
    <w:rsid w:val="00501368"/>
    <w:rsid w:val="00501DCF"/>
    <w:rsid w:val="00514803"/>
    <w:rsid w:val="0051649A"/>
    <w:rsid w:val="0052051E"/>
    <w:rsid w:val="005238F4"/>
    <w:rsid w:val="00530366"/>
    <w:rsid w:val="00531E69"/>
    <w:rsid w:val="0055275C"/>
    <w:rsid w:val="00572909"/>
    <w:rsid w:val="00574DCD"/>
    <w:rsid w:val="00576233"/>
    <w:rsid w:val="00584BD1"/>
    <w:rsid w:val="0059504F"/>
    <w:rsid w:val="005A1113"/>
    <w:rsid w:val="005A2D13"/>
    <w:rsid w:val="005A7C25"/>
    <w:rsid w:val="005B20D6"/>
    <w:rsid w:val="005B273E"/>
    <w:rsid w:val="005B3AD0"/>
    <w:rsid w:val="005C1129"/>
    <w:rsid w:val="005C29C0"/>
    <w:rsid w:val="005C4A36"/>
    <w:rsid w:val="005C5528"/>
    <w:rsid w:val="005D3DCA"/>
    <w:rsid w:val="005D54D2"/>
    <w:rsid w:val="005E1783"/>
    <w:rsid w:val="00600865"/>
    <w:rsid w:val="00600F5E"/>
    <w:rsid w:val="00601081"/>
    <w:rsid w:val="00601B11"/>
    <w:rsid w:val="006133EB"/>
    <w:rsid w:val="0061771F"/>
    <w:rsid w:val="0062526C"/>
    <w:rsid w:val="0065382F"/>
    <w:rsid w:val="006566EC"/>
    <w:rsid w:val="00661B19"/>
    <w:rsid w:val="00661DF7"/>
    <w:rsid w:val="0067425E"/>
    <w:rsid w:val="006A5230"/>
    <w:rsid w:val="006B4EB2"/>
    <w:rsid w:val="006C1307"/>
    <w:rsid w:val="006C476D"/>
    <w:rsid w:val="006C55AB"/>
    <w:rsid w:val="006D7304"/>
    <w:rsid w:val="006E554B"/>
    <w:rsid w:val="006E67B0"/>
    <w:rsid w:val="006F5D85"/>
    <w:rsid w:val="00702460"/>
    <w:rsid w:val="00711784"/>
    <w:rsid w:val="00722952"/>
    <w:rsid w:val="007421E1"/>
    <w:rsid w:val="00746F42"/>
    <w:rsid w:val="00747482"/>
    <w:rsid w:val="00751DFF"/>
    <w:rsid w:val="007661E6"/>
    <w:rsid w:val="00767ED5"/>
    <w:rsid w:val="00772A1B"/>
    <w:rsid w:val="007832F3"/>
    <w:rsid w:val="007833D9"/>
    <w:rsid w:val="00786C52"/>
    <w:rsid w:val="0079038D"/>
    <w:rsid w:val="007A4A03"/>
    <w:rsid w:val="007A7CA7"/>
    <w:rsid w:val="007B36ED"/>
    <w:rsid w:val="007C3111"/>
    <w:rsid w:val="007C74DB"/>
    <w:rsid w:val="007E66D7"/>
    <w:rsid w:val="007F33B3"/>
    <w:rsid w:val="00800752"/>
    <w:rsid w:val="00806D50"/>
    <w:rsid w:val="00811003"/>
    <w:rsid w:val="00813C7B"/>
    <w:rsid w:val="00820836"/>
    <w:rsid w:val="00826949"/>
    <w:rsid w:val="008329EE"/>
    <w:rsid w:val="00847E6A"/>
    <w:rsid w:val="008513ED"/>
    <w:rsid w:val="00861DFF"/>
    <w:rsid w:val="008747D9"/>
    <w:rsid w:val="008808BF"/>
    <w:rsid w:val="008809F2"/>
    <w:rsid w:val="00880DF3"/>
    <w:rsid w:val="008848CD"/>
    <w:rsid w:val="00890285"/>
    <w:rsid w:val="00895B0F"/>
    <w:rsid w:val="00897197"/>
    <w:rsid w:val="008B5BB4"/>
    <w:rsid w:val="008C7120"/>
    <w:rsid w:val="008D2F10"/>
    <w:rsid w:val="008E0F0F"/>
    <w:rsid w:val="008F0777"/>
    <w:rsid w:val="008F0D3C"/>
    <w:rsid w:val="008F1664"/>
    <w:rsid w:val="008F3993"/>
    <w:rsid w:val="008F4ED1"/>
    <w:rsid w:val="008F694E"/>
    <w:rsid w:val="009025EF"/>
    <w:rsid w:val="009048AE"/>
    <w:rsid w:val="00911CEE"/>
    <w:rsid w:val="00922F08"/>
    <w:rsid w:val="009242AD"/>
    <w:rsid w:val="0093303C"/>
    <w:rsid w:val="00942D68"/>
    <w:rsid w:val="009464ED"/>
    <w:rsid w:val="00952377"/>
    <w:rsid w:val="00957E4B"/>
    <w:rsid w:val="009604B1"/>
    <w:rsid w:val="00965A5A"/>
    <w:rsid w:val="00967BC4"/>
    <w:rsid w:val="009701DE"/>
    <w:rsid w:val="009764D6"/>
    <w:rsid w:val="009871C9"/>
    <w:rsid w:val="00996B81"/>
    <w:rsid w:val="009B2103"/>
    <w:rsid w:val="009C5E2E"/>
    <w:rsid w:val="009D41A5"/>
    <w:rsid w:val="009E06C3"/>
    <w:rsid w:val="009E247E"/>
    <w:rsid w:val="009E248A"/>
    <w:rsid w:val="009E439C"/>
    <w:rsid w:val="009E6420"/>
    <w:rsid w:val="009F7CA0"/>
    <w:rsid w:val="00A02FDE"/>
    <w:rsid w:val="00A05DE6"/>
    <w:rsid w:val="00A073CB"/>
    <w:rsid w:val="00A157A5"/>
    <w:rsid w:val="00A22EB7"/>
    <w:rsid w:val="00A2714A"/>
    <w:rsid w:val="00A426B7"/>
    <w:rsid w:val="00A42ABD"/>
    <w:rsid w:val="00A55A4B"/>
    <w:rsid w:val="00A63C14"/>
    <w:rsid w:val="00A7056F"/>
    <w:rsid w:val="00A76450"/>
    <w:rsid w:val="00A86EF0"/>
    <w:rsid w:val="00AE3C5C"/>
    <w:rsid w:val="00B10519"/>
    <w:rsid w:val="00B33CF9"/>
    <w:rsid w:val="00B4175B"/>
    <w:rsid w:val="00B4603A"/>
    <w:rsid w:val="00B5084D"/>
    <w:rsid w:val="00B55AED"/>
    <w:rsid w:val="00B73E2D"/>
    <w:rsid w:val="00B849B8"/>
    <w:rsid w:val="00B961D6"/>
    <w:rsid w:val="00B97308"/>
    <w:rsid w:val="00BA1538"/>
    <w:rsid w:val="00BB0406"/>
    <w:rsid w:val="00BB33CF"/>
    <w:rsid w:val="00BB6481"/>
    <w:rsid w:val="00BB6CCF"/>
    <w:rsid w:val="00BC3721"/>
    <w:rsid w:val="00BD01CB"/>
    <w:rsid w:val="00BD2E73"/>
    <w:rsid w:val="00BD4448"/>
    <w:rsid w:val="00BE290A"/>
    <w:rsid w:val="00BF17B5"/>
    <w:rsid w:val="00BF1B69"/>
    <w:rsid w:val="00BF5ACB"/>
    <w:rsid w:val="00C15BF7"/>
    <w:rsid w:val="00C4455F"/>
    <w:rsid w:val="00C476EB"/>
    <w:rsid w:val="00C57296"/>
    <w:rsid w:val="00C65D33"/>
    <w:rsid w:val="00C6628D"/>
    <w:rsid w:val="00C66CAF"/>
    <w:rsid w:val="00C7004F"/>
    <w:rsid w:val="00C71CC1"/>
    <w:rsid w:val="00C8067C"/>
    <w:rsid w:val="00C918E6"/>
    <w:rsid w:val="00C93E70"/>
    <w:rsid w:val="00CA22E7"/>
    <w:rsid w:val="00CA3D61"/>
    <w:rsid w:val="00CB4DB4"/>
    <w:rsid w:val="00CC2AF9"/>
    <w:rsid w:val="00CC3D88"/>
    <w:rsid w:val="00CE4192"/>
    <w:rsid w:val="00CE639A"/>
    <w:rsid w:val="00D22C32"/>
    <w:rsid w:val="00D23B57"/>
    <w:rsid w:val="00D23BB5"/>
    <w:rsid w:val="00D26AAE"/>
    <w:rsid w:val="00D336C5"/>
    <w:rsid w:val="00D35976"/>
    <w:rsid w:val="00D37B0C"/>
    <w:rsid w:val="00D45F7A"/>
    <w:rsid w:val="00D75859"/>
    <w:rsid w:val="00DA37A5"/>
    <w:rsid w:val="00DA6596"/>
    <w:rsid w:val="00DB1488"/>
    <w:rsid w:val="00DB31A3"/>
    <w:rsid w:val="00DB660B"/>
    <w:rsid w:val="00DD0A64"/>
    <w:rsid w:val="00DE2F2B"/>
    <w:rsid w:val="00DE4946"/>
    <w:rsid w:val="00DE5756"/>
    <w:rsid w:val="00DF3CA5"/>
    <w:rsid w:val="00DF6EFA"/>
    <w:rsid w:val="00E00021"/>
    <w:rsid w:val="00E029F6"/>
    <w:rsid w:val="00E05FE6"/>
    <w:rsid w:val="00E133DC"/>
    <w:rsid w:val="00E32D6B"/>
    <w:rsid w:val="00E44DBA"/>
    <w:rsid w:val="00E75861"/>
    <w:rsid w:val="00E84D4F"/>
    <w:rsid w:val="00E8645A"/>
    <w:rsid w:val="00E874DD"/>
    <w:rsid w:val="00EB4764"/>
    <w:rsid w:val="00EB652F"/>
    <w:rsid w:val="00EC347A"/>
    <w:rsid w:val="00ED1A5B"/>
    <w:rsid w:val="00F01448"/>
    <w:rsid w:val="00F046BC"/>
    <w:rsid w:val="00F04BF2"/>
    <w:rsid w:val="00F06CEF"/>
    <w:rsid w:val="00F254EE"/>
    <w:rsid w:val="00F375DF"/>
    <w:rsid w:val="00F41498"/>
    <w:rsid w:val="00F50AE0"/>
    <w:rsid w:val="00F50DA6"/>
    <w:rsid w:val="00F52097"/>
    <w:rsid w:val="00F66D01"/>
    <w:rsid w:val="00F67B53"/>
    <w:rsid w:val="00F704F5"/>
    <w:rsid w:val="00F97A0B"/>
    <w:rsid w:val="00F97A61"/>
    <w:rsid w:val="00FA0B1B"/>
    <w:rsid w:val="00FA3149"/>
    <w:rsid w:val="00FA3B9B"/>
    <w:rsid w:val="00FA72BA"/>
    <w:rsid w:val="00FB08CD"/>
    <w:rsid w:val="00FB1F5E"/>
    <w:rsid w:val="00FB331E"/>
    <w:rsid w:val="00FD098A"/>
    <w:rsid w:val="00FD209C"/>
    <w:rsid w:val="00FE7313"/>
    <w:rsid w:val="00FF24EB"/>
    <w:rsid w:val="00FF2EDF"/>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EACF41"/>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D9445-A335-486D-B65A-7B20456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28</cp:revision>
  <cp:lastPrinted>2020-02-05T13:53:00Z</cp:lastPrinted>
  <dcterms:created xsi:type="dcterms:W3CDTF">2019-01-15T08:04:00Z</dcterms:created>
  <dcterms:modified xsi:type="dcterms:W3CDTF">2020-02-26T06:37:00Z</dcterms:modified>
</cp:coreProperties>
</file>